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392" w:rsidRDefault="00763A65" w:rsidP="00A178D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bookmarkStart w:id="0" w:name="_GoBack"/>
      <w:bookmarkEnd w:id="0"/>
    </w:p>
    <w:p w:rsidR="00EA4392" w:rsidRDefault="00EA4392" w:rsidP="00A178D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DA55CC" w:rsidRPr="00E86224" w:rsidRDefault="00A178DD" w:rsidP="00A178D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E86224">
        <w:rPr>
          <w:rFonts w:ascii="Times New Roman" w:hAnsi="Times New Roman" w:cs="Times New Roman"/>
          <w:b/>
          <w:sz w:val="40"/>
          <w:szCs w:val="40"/>
          <w:lang w:val="ro-RO"/>
        </w:rPr>
        <w:t>Districtul de școlarizare</w:t>
      </w:r>
    </w:p>
    <w:p w:rsidR="00A178DD" w:rsidRPr="00E86224" w:rsidRDefault="00A178DD" w:rsidP="00A178D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E86224">
        <w:rPr>
          <w:rFonts w:ascii="Times New Roman" w:hAnsi="Times New Roman" w:cs="Times New Roman"/>
          <w:b/>
          <w:sz w:val="40"/>
          <w:szCs w:val="40"/>
          <w:lang w:val="ro-RO"/>
        </w:rPr>
        <w:t>al L.T. ”Mircea cel Bătrân”</w:t>
      </w:r>
    </w:p>
    <w:p w:rsidR="00A178DD" w:rsidRPr="00E86224" w:rsidRDefault="00A178DD" w:rsidP="00A178DD">
      <w:pPr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EA4392" w:rsidRPr="00E86224" w:rsidRDefault="00EA4392" w:rsidP="00A178DD">
      <w:pPr>
        <w:spacing w:line="360" w:lineRule="auto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7423D3" w:rsidRPr="007423D3" w:rsidRDefault="007423D3" w:rsidP="007423D3">
      <w:pPr>
        <w:shd w:val="clear" w:color="auto" w:fill="FFFFFF"/>
        <w:ind w:left="19"/>
        <w:jc w:val="center"/>
        <w:rPr>
          <w:rFonts w:ascii="Times New Roman" w:hAnsi="Times New Roman"/>
          <w:b/>
          <w:sz w:val="40"/>
          <w:szCs w:val="40"/>
          <w:lang w:val="ro-RO"/>
        </w:rPr>
      </w:pPr>
      <w:r w:rsidRPr="007423D3">
        <w:rPr>
          <w:rFonts w:ascii="Times New Roman" w:hAnsi="Times New Roman"/>
          <w:b/>
          <w:spacing w:val="3"/>
          <w:sz w:val="40"/>
          <w:szCs w:val="40"/>
          <w:lang w:val="ro-RO"/>
        </w:rPr>
        <w:t>Liceul Teoretic „Mircea cel Bătrân”</w:t>
      </w:r>
    </w:p>
    <w:p w:rsidR="007423D3" w:rsidRPr="00A30691" w:rsidRDefault="007423D3" w:rsidP="007423D3">
      <w:pPr>
        <w:shd w:val="clear" w:color="auto" w:fill="FFFFFF"/>
        <w:ind w:left="360" w:firstLine="14"/>
        <w:jc w:val="both"/>
        <w:rPr>
          <w:rFonts w:ascii="Times New Roman" w:hAnsi="Times New Roman"/>
          <w:spacing w:val="-1"/>
          <w:sz w:val="20"/>
          <w:szCs w:val="20"/>
          <w:lang w:val="ro-RO"/>
        </w:rPr>
      </w:pPr>
    </w:p>
    <w:p w:rsidR="007423D3" w:rsidRPr="007423D3" w:rsidRDefault="007423D3" w:rsidP="007423D3">
      <w:pPr>
        <w:shd w:val="clear" w:color="auto" w:fill="FFFFFF"/>
        <w:jc w:val="both"/>
        <w:rPr>
          <w:rFonts w:ascii="Times New Roman" w:hAnsi="Times New Roman"/>
          <w:b/>
          <w:sz w:val="40"/>
          <w:szCs w:val="40"/>
          <w:lang w:val="ro-RO"/>
        </w:rPr>
      </w:pPr>
      <w:r w:rsidRPr="007423D3">
        <w:rPr>
          <w:rFonts w:ascii="Times New Roman" w:hAnsi="Times New Roman"/>
          <w:b/>
          <w:spacing w:val="1"/>
          <w:sz w:val="40"/>
          <w:szCs w:val="40"/>
          <w:lang w:val="ro-RO"/>
        </w:rPr>
        <w:t>Str. Sarmizegetusa 18-</w:t>
      </w:r>
      <w:r w:rsidRPr="007423D3">
        <w:rPr>
          <w:rFonts w:ascii="Times New Roman" w:hAnsi="Times New Roman"/>
          <w:b/>
          <w:spacing w:val="-14"/>
          <w:sz w:val="40"/>
          <w:szCs w:val="40"/>
          <w:lang w:val="ro-RO"/>
        </w:rPr>
        <w:t>96/2</w:t>
      </w:r>
      <w:r w:rsidRPr="007423D3">
        <w:rPr>
          <w:rFonts w:ascii="Times New Roman" w:hAnsi="Times New Roman"/>
          <w:b/>
          <w:spacing w:val="1"/>
          <w:sz w:val="40"/>
          <w:szCs w:val="40"/>
          <w:lang w:val="ro-RO"/>
        </w:rPr>
        <w:t>,31-5</w:t>
      </w:r>
      <w:r w:rsidR="00486818">
        <w:rPr>
          <w:rFonts w:ascii="Times New Roman" w:hAnsi="Times New Roman"/>
          <w:b/>
          <w:spacing w:val="1"/>
          <w:sz w:val="40"/>
          <w:szCs w:val="40"/>
          <w:lang w:val="ro-RO"/>
        </w:rPr>
        <w:t>3</w:t>
      </w:r>
      <w:r w:rsidRPr="007423D3">
        <w:rPr>
          <w:rFonts w:ascii="Times New Roman" w:hAnsi="Times New Roman"/>
          <w:b/>
          <w:spacing w:val="-14"/>
          <w:sz w:val="40"/>
          <w:szCs w:val="40"/>
          <w:lang w:val="ro-RO"/>
        </w:rPr>
        <w:t xml:space="preserve"> </w:t>
      </w:r>
    </w:p>
    <w:p w:rsidR="007423D3" w:rsidRPr="007423D3" w:rsidRDefault="007423D3" w:rsidP="00A175EE">
      <w:pPr>
        <w:shd w:val="clear" w:color="auto" w:fill="FFFFFF"/>
        <w:ind w:left="10" w:right="3259"/>
        <w:rPr>
          <w:rFonts w:ascii="Times New Roman" w:hAnsi="Times New Roman"/>
          <w:b/>
          <w:spacing w:val="-3"/>
          <w:sz w:val="40"/>
          <w:szCs w:val="40"/>
          <w:lang w:val="ro-RO"/>
        </w:rPr>
      </w:pPr>
      <w:r w:rsidRPr="007423D3">
        <w:rPr>
          <w:rFonts w:ascii="Times New Roman" w:hAnsi="Times New Roman"/>
          <w:b/>
          <w:spacing w:val="-3"/>
          <w:sz w:val="40"/>
          <w:szCs w:val="40"/>
          <w:lang w:val="ro-RO"/>
        </w:rPr>
        <w:t>St</w:t>
      </w:r>
      <w:r w:rsidR="00A175EE">
        <w:rPr>
          <w:rFonts w:ascii="Times New Roman" w:hAnsi="Times New Roman"/>
          <w:b/>
          <w:spacing w:val="-3"/>
          <w:sz w:val="40"/>
          <w:szCs w:val="40"/>
          <w:lang w:val="ro-RO"/>
        </w:rPr>
        <w:t>r. Grădina Botanica 12/2, 14/2, 14</w:t>
      </w:r>
      <w:r w:rsidRPr="007423D3">
        <w:rPr>
          <w:rFonts w:ascii="Times New Roman" w:hAnsi="Times New Roman"/>
          <w:b/>
          <w:spacing w:val="-3"/>
          <w:sz w:val="40"/>
          <w:szCs w:val="40"/>
          <w:lang w:val="ro-RO"/>
        </w:rPr>
        <w:t xml:space="preserve">/3 </w:t>
      </w:r>
    </w:p>
    <w:p w:rsidR="007423D3" w:rsidRPr="007423D3" w:rsidRDefault="007423D3" w:rsidP="007423D3">
      <w:pPr>
        <w:shd w:val="clear" w:color="auto" w:fill="FFFFFF"/>
        <w:ind w:left="10" w:right="4147"/>
        <w:rPr>
          <w:rFonts w:ascii="Times New Roman" w:hAnsi="Times New Roman"/>
          <w:b/>
          <w:sz w:val="40"/>
          <w:szCs w:val="40"/>
          <w:lang w:val="ro-RO"/>
        </w:rPr>
      </w:pPr>
      <w:r w:rsidRPr="007423D3">
        <w:rPr>
          <w:rFonts w:ascii="Times New Roman" w:hAnsi="Times New Roman"/>
          <w:b/>
          <w:spacing w:val="5"/>
          <w:sz w:val="40"/>
          <w:szCs w:val="40"/>
          <w:lang w:val="ro-RO"/>
        </w:rPr>
        <w:t>Str. Pompierilor 7- toată</w:t>
      </w:r>
    </w:p>
    <w:p w:rsidR="007423D3" w:rsidRPr="007423D3" w:rsidRDefault="007423D3" w:rsidP="007423D3">
      <w:pPr>
        <w:shd w:val="clear" w:color="auto" w:fill="FFFFFF"/>
        <w:ind w:left="5" w:right="922"/>
        <w:rPr>
          <w:rFonts w:ascii="Times New Roman" w:hAnsi="Times New Roman"/>
          <w:b/>
          <w:sz w:val="40"/>
          <w:szCs w:val="40"/>
          <w:lang w:val="ro-RO"/>
        </w:rPr>
      </w:pPr>
      <w:r w:rsidRPr="007423D3">
        <w:rPr>
          <w:rFonts w:ascii="Times New Roman" w:hAnsi="Times New Roman"/>
          <w:b/>
          <w:sz w:val="40"/>
          <w:szCs w:val="40"/>
          <w:lang w:val="ro-RO"/>
        </w:rPr>
        <w:t>Bd. Cuza Vodă 1/1, 1/2, 1/4, 3/1, 3/2, 3/3, 5/2, 7/1, 7/2, 7/3, 7/4, 9, 9/1, 9/2,11</w:t>
      </w:r>
    </w:p>
    <w:p w:rsidR="007423D3" w:rsidRPr="007423D3" w:rsidRDefault="007423D3" w:rsidP="007423D3">
      <w:pPr>
        <w:shd w:val="clear" w:color="auto" w:fill="FFFFFF"/>
        <w:ind w:left="5" w:right="922"/>
        <w:rPr>
          <w:rFonts w:ascii="Times New Roman" w:hAnsi="Times New Roman"/>
          <w:b/>
          <w:sz w:val="40"/>
          <w:szCs w:val="40"/>
          <w:lang w:val="ro-RO"/>
        </w:rPr>
      </w:pPr>
      <w:r w:rsidRPr="007423D3">
        <w:rPr>
          <w:rFonts w:ascii="Times New Roman" w:hAnsi="Times New Roman"/>
          <w:b/>
          <w:sz w:val="40"/>
          <w:szCs w:val="40"/>
          <w:lang w:val="ro-RO"/>
        </w:rPr>
        <w:t>Str. Burebista 42 - 82, 7 - 29</w:t>
      </w:r>
    </w:p>
    <w:p w:rsidR="007423D3" w:rsidRPr="007423D3" w:rsidRDefault="007423D3" w:rsidP="007423D3">
      <w:pPr>
        <w:shd w:val="clear" w:color="auto" w:fill="FFFFFF"/>
        <w:ind w:left="5" w:right="922"/>
        <w:rPr>
          <w:rFonts w:ascii="Times New Roman" w:hAnsi="Times New Roman"/>
          <w:b/>
          <w:sz w:val="40"/>
          <w:szCs w:val="40"/>
          <w:lang w:val="ro-RO"/>
        </w:rPr>
      </w:pPr>
      <w:r w:rsidRPr="007423D3">
        <w:rPr>
          <w:rFonts w:ascii="Times New Roman" w:hAnsi="Times New Roman"/>
          <w:b/>
          <w:sz w:val="40"/>
          <w:szCs w:val="40"/>
          <w:lang w:val="ro-RO"/>
        </w:rPr>
        <w:t>Str. Botanica Veche - toată</w:t>
      </w:r>
    </w:p>
    <w:p w:rsidR="007423D3" w:rsidRPr="007423D3" w:rsidRDefault="007423D3" w:rsidP="007423D3">
      <w:pPr>
        <w:shd w:val="clear" w:color="auto" w:fill="FFFFFF"/>
        <w:ind w:left="5" w:right="922"/>
        <w:rPr>
          <w:rFonts w:ascii="Times New Roman" w:hAnsi="Times New Roman"/>
          <w:b/>
          <w:sz w:val="40"/>
          <w:szCs w:val="40"/>
          <w:lang w:val="ro-RO"/>
        </w:rPr>
      </w:pPr>
      <w:r w:rsidRPr="007423D3">
        <w:rPr>
          <w:rFonts w:ascii="Times New Roman" w:hAnsi="Times New Roman"/>
          <w:b/>
          <w:sz w:val="40"/>
          <w:szCs w:val="40"/>
          <w:lang w:val="ro-RO"/>
        </w:rPr>
        <w:t>Str. Vinodelia</w:t>
      </w:r>
    </w:p>
    <w:p w:rsidR="007423D3" w:rsidRPr="007423D3" w:rsidRDefault="007423D3" w:rsidP="007423D3">
      <w:pPr>
        <w:shd w:val="clear" w:color="auto" w:fill="FFFFFF"/>
        <w:ind w:left="5" w:right="922"/>
        <w:rPr>
          <w:rFonts w:ascii="Times New Roman" w:hAnsi="Times New Roman"/>
          <w:b/>
          <w:sz w:val="40"/>
          <w:szCs w:val="40"/>
          <w:lang w:val="ro-RO"/>
        </w:rPr>
      </w:pPr>
      <w:r w:rsidRPr="007423D3">
        <w:rPr>
          <w:rFonts w:ascii="Times New Roman" w:hAnsi="Times New Roman"/>
          <w:b/>
          <w:sz w:val="40"/>
          <w:szCs w:val="40"/>
          <w:lang w:val="ro-RO"/>
        </w:rPr>
        <w:t>Str.</w:t>
      </w:r>
      <w:r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Pr="007423D3">
        <w:rPr>
          <w:rFonts w:ascii="Times New Roman" w:hAnsi="Times New Roman"/>
          <w:b/>
          <w:sz w:val="40"/>
          <w:szCs w:val="40"/>
          <w:lang w:val="ro-RO"/>
        </w:rPr>
        <w:t>Cernăuţi</w:t>
      </w:r>
    </w:p>
    <w:p w:rsidR="007423D3" w:rsidRPr="007423D3" w:rsidRDefault="007423D3" w:rsidP="007423D3">
      <w:pPr>
        <w:shd w:val="clear" w:color="auto" w:fill="FFFFFF"/>
        <w:ind w:left="5" w:right="922"/>
        <w:rPr>
          <w:rFonts w:ascii="Times New Roman" w:hAnsi="Times New Roman"/>
          <w:b/>
          <w:sz w:val="20"/>
          <w:szCs w:val="20"/>
          <w:lang w:val="ro-RO"/>
        </w:rPr>
      </w:pPr>
      <w:r w:rsidRPr="007423D3">
        <w:rPr>
          <w:rFonts w:ascii="Times New Roman" w:hAnsi="Times New Roman"/>
          <w:b/>
          <w:sz w:val="40"/>
          <w:szCs w:val="40"/>
          <w:lang w:val="ro-RO"/>
        </w:rPr>
        <w:t>Str. Poamei</w:t>
      </w:r>
    </w:p>
    <w:p w:rsidR="007423D3" w:rsidRPr="00A30691" w:rsidRDefault="007423D3" w:rsidP="007423D3">
      <w:pPr>
        <w:jc w:val="right"/>
        <w:rPr>
          <w:rFonts w:ascii="Times New Roman" w:hAnsi="Times New Roman"/>
          <w:sz w:val="20"/>
          <w:szCs w:val="20"/>
          <w:lang w:val="ro-RO"/>
        </w:rPr>
      </w:pPr>
    </w:p>
    <w:p w:rsidR="00A178DD" w:rsidRPr="00E86224" w:rsidRDefault="00A178DD" w:rsidP="00A178DD">
      <w:pPr>
        <w:spacing w:line="360" w:lineRule="auto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B772E4" w:rsidRPr="00E86224" w:rsidRDefault="00E86224" w:rsidP="00B772E4">
      <w:pPr>
        <w:tabs>
          <w:tab w:val="left" w:pos="720"/>
          <w:tab w:val="left" w:pos="610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E86224">
        <w:rPr>
          <w:rFonts w:ascii="Times New Roman" w:hAnsi="Times New Roman" w:cs="Times New Roman"/>
          <w:b/>
          <w:sz w:val="40"/>
          <w:szCs w:val="40"/>
          <w:lang w:val="ro-RO"/>
        </w:rPr>
        <w:t>M</w:t>
      </w:r>
      <w:r w:rsidR="00B772E4" w:rsidRPr="00E86224">
        <w:rPr>
          <w:rFonts w:ascii="Times New Roman" w:hAnsi="Times New Roman" w:cs="Times New Roman"/>
          <w:b/>
          <w:sz w:val="40"/>
          <w:szCs w:val="40"/>
          <w:lang w:val="ro-RO"/>
        </w:rPr>
        <w:t>ihail Teşcu,</w:t>
      </w:r>
    </w:p>
    <w:p w:rsidR="00A178DD" w:rsidRPr="007423D3" w:rsidRDefault="00B772E4" w:rsidP="007423D3">
      <w:pPr>
        <w:tabs>
          <w:tab w:val="left" w:pos="72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E86224">
        <w:rPr>
          <w:rFonts w:ascii="Times New Roman" w:hAnsi="Times New Roman" w:cs="Times New Roman"/>
          <w:b/>
          <w:sz w:val="40"/>
          <w:szCs w:val="40"/>
          <w:lang w:val="ro-RO"/>
        </w:rPr>
        <w:t xml:space="preserve">director </w:t>
      </w:r>
    </w:p>
    <w:sectPr w:rsidR="00A178DD" w:rsidRPr="007423D3" w:rsidSect="00EA4392">
      <w:pgSz w:w="11906" w:h="16838"/>
      <w:pgMar w:top="568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DD"/>
    <w:rsid w:val="001A3ABB"/>
    <w:rsid w:val="00486818"/>
    <w:rsid w:val="007423D3"/>
    <w:rsid w:val="00763A65"/>
    <w:rsid w:val="00A175EE"/>
    <w:rsid w:val="00A178DD"/>
    <w:rsid w:val="00B772E4"/>
    <w:rsid w:val="00DA55CC"/>
    <w:rsid w:val="00E86224"/>
    <w:rsid w:val="00EA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DEA1A-B5D6-497B-A161-23132291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1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7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Ищыы</dc:creator>
  <cp:lastModifiedBy>Anticamera</cp:lastModifiedBy>
  <cp:revision>11</cp:revision>
  <cp:lastPrinted>2019-03-27T10:04:00Z</cp:lastPrinted>
  <dcterms:created xsi:type="dcterms:W3CDTF">2016-03-17T06:40:00Z</dcterms:created>
  <dcterms:modified xsi:type="dcterms:W3CDTF">2019-03-27T10:31:00Z</dcterms:modified>
</cp:coreProperties>
</file>